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E64" w:rsidRPr="00C62FB8" w:rsidRDefault="00487E64" w:rsidP="00487E64">
      <w:pPr>
        <w:pStyle w:val="1"/>
        <w:keepNext w:val="0"/>
        <w:tabs>
          <w:tab w:val="center" w:pos="4819"/>
        </w:tabs>
        <w:spacing w:before="0" w:after="0" w:line="240" w:lineRule="auto"/>
        <w:jc w:val="center"/>
        <w:rPr>
          <w:rFonts w:ascii="標楷體" w:eastAsia="標楷體" w:hAnsi="標楷體"/>
          <w:color w:val="000000"/>
          <w:sz w:val="32"/>
          <w:szCs w:val="32"/>
          <w:lang w:eastAsia="zh-TW"/>
        </w:rPr>
      </w:pPr>
      <w:r w:rsidRPr="00C62FB8">
        <w:rPr>
          <w:rFonts w:ascii="標楷體" w:eastAsia="標楷體" w:hAnsi="標楷體" w:hint="eastAsia"/>
          <w:color w:val="000000"/>
          <w:sz w:val="32"/>
          <w:szCs w:val="32"/>
        </w:rPr>
        <w:t>臺北市1</w:t>
      </w:r>
      <w:r w:rsidRPr="00C62FB8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0</w:t>
      </w:r>
      <w:r w:rsidR="00BA2E6C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8學</w:t>
      </w:r>
      <w:proofErr w:type="spellStart"/>
      <w:r w:rsidRPr="00C62FB8">
        <w:rPr>
          <w:rFonts w:ascii="標楷體" w:eastAsia="標楷體" w:hAnsi="標楷體" w:hint="eastAsia"/>
          <w:color w:val="000000"/>
          <w:sz w:val="32"/>
          <w:szCs w:val="32"/>
        </w:rPr>
        <w:t>年度</w:t>
      </w:r>
      <w:r w:rsidRPr="00533F61">
        <w:rPr>
          <w:rFonts w:ascii="標楷體" w:eastAsia="標楷體" w:hAnsi="標楷體" w:hint="eastAsia"/>
          <w:sz w:val="32"/>
          <w:szCs w:val="36"/>
        </w:rPr>
        <w:t>海洋教育種子教師知能研習</w:t>
      </w:r>
      <w:r w:rsidRPr="00C62FB8">
        <w:rPr>
          <w:rFonts w:ascii="標楷體" w:eastAsia="標楷體" w:hAnsi="標楷體" w:hint="eastAsia"/>
          <w:color w:val="000000"/>
          <w:sz w:val="32"/>
          <w:szCs w:val="32"/>
        </w:rPr>
        <w:t>實施計畫</w:t>
      </w:r>
      <w:proofErr w:type="spellEnd"/>
    </w:p>
    <w:p w:rsidR="00487E64" w:rsidRPr="00C62FB8" w:rsidRDefault="00487E64" w:rsidP="00487E64">
      <w:pPr>
        <w:tabs>
          <w:tab w:val="left" w:pos="709"/>
        </w:tabs>
        <w:rPr>
          <w:rFonts w:ascii="標楷體" w:eastAsia="標楷體" w:hAnsi="標楷體"/>
          <w:b/>
          <w:noProof/>
          <w:color w:val="000000"/>
          <w:sz w:val="28"/>
          <w:szCs w:val="28"/>
        </w:rPr>
      </w:pPr>
      <w:r w:rsidRPr="00C62FB8"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w:t>壹、依據</w:t>
      </w:r>
    </w:p>
    <w:p w:rsidR="00487E64" w:rsidRPr="00C62FB8" w:rsidRDefault="00487E64" w:rsidP="00BA2E6C">
      <w:pPr>
        <w:ind w:leftChars="177" w:left="425"/>
        <w:rPr>
          <w:rFonts w:ascii="標楷體" w:eastAsia="標楷體" w:hAnsi="標楷體"/>
          <w:color w:val="000000"/>
        </w:rPr>
      </w:pPr>
      <w:r w:rsidRPr="00C62FB8">
        <w:rPr>
          <w:rFonts w:ascii="標楷體" w:eastAsia="標楷體" w:hAnsi="標楷體" w:hint="eastAsia"/>
          <w:color w:val="000000"/>
        </w:rPr>
        <w:t>一、</w:t>
      </w:r>
      <w:r w:rsidR="00BA2E6C" w:rsidRPr="00BA2E6C">
        <w:rPr>
          <w:rFonts w:ascii="標楷體" w:eastAsia="標楷體" w:hAnsi="標楷體"/>
          <w:color w:val="000000"/>
        </w:rPr>
        <w:t>教育部國民及學前教育署補助直轄市與縣（市）政府推動國民中學及國民小學海洋教育作業要點</w:t>
      </w:r>
      <w:r w:rsidR="00BA2E6C">
        <w:rPr>
          <w:rFonts w:ascii="標楷體" w:eastAsia="標楷體" w:hAnsi="標楷體" w:hint="eastAsia"/>
          <w:color w:val="000000"/>
        </w:rPr>
        <w:t>。</w:t>
      </w:r>
    </w:p>
    <w:p w:rsidR="00487E64" w:rsidRDefault="00487E64" w:rsidP="00BA2E6C">
      <w:pPr>
        <w:ind w:leftChars="177" w:left="425"/>
        <w:rPr>
          <w:rFonts w:ascii="標楷體" w:eastAsia="標楷體" w:hAnsi="標楷體"/>
          <w:color w:val="000000"/>
        </w:rPr>
      </w:pPr>
      <w:r w:rsidRPr="00C62FB8">
        <w:rPr>
          <w:rFonts w:ascii="標楷體" w:eastAsia="標楷體" w:hAnsi="標楷體" w:hint="eastAsia"/>
          <w:color w:val="000000"/>
        </w:rPr>
        <w:t>二、</w:t>
      </w:r>
      <w:r w:rsidR="00BA2E6C" w:rsidRPr="00BA2E6C">
        <w:rPr>
          <w:rFonts w:ascii="標楷體" w:eastAsia="標楷體" w:hAnsi="標楷體"/>
          <w:color w:val="000000"/>
        </w:rPr>
        <w:t>臺北市政府107-110學年度海洋教育發展計畫</w:t>
      </w:r>
      <w:r w:rsidR="00BA2E6C">
        <w:rPr>
          <w:rFonts w:ascii="標楷體" w:eastAsia="標楷體" w:hAnsi="標楷體" w:hint="eastAsia"/>
          <w:color w:val="000000"/>
        </w:rPr>
        <w:t>。</w:t>
      </w:r>
    </w:p>
    <w:p w:rsidR="00BA2E6C" w:rsidRDefault="00BA2E6C" w:rsidP="00BA2E6C">
      <w:pPr>
        <w:ind w:leftChars="177" w:left="42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三、</w:t>
      </w:r>
      <w:r w:rsidRPr="00BA2E6C">
        <w:rPr>
          <w:rFonts w:ascii="標楷體" w:eastAsia="標楷體" w:hAnsi="標楷體"/>
          <w:color w:val="000000"/>
        </w:rPr>
        <w:t>臺北市108</w:t>
      </w:r>
      <w:r w:rsidRPr="00BA2E6C">
        <w:rPr>
          <w:rFonts w:ascii="標楷體" w:eastAsia="標楷體" w:hAnsi="標楷體" w:hint="eastAsia"/>
          <w:color w:val="000000"/>
        </w:rPr>
        <w:t>學年補助臺北市推動海洋教育計畫</w:t>
      </w:r>
      <w:r>
        <w:rPr>
          <w:rFonts w:ascii="標楷體" w:eastAsia="標楷體" w:hAnsi="標楷體" w:hint="eastAsia"/>
          <w:color w:val="000000"/>
        </w:rPr>
        <w:t>。</w:t>
      </w:r>
    </w:p>
    <w:p w:rsidR="00BA2E6C" w:rsidRDefault="00BA2E6C" w:rsidP="00BA2E6C">
      <w:pPr>
        <w:ind w:leftChars="177" w:left="42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四、十二年國民基本教育課程綱要</w:t>
      </w:r>
    </w:p>
    <w:p w:rsidR="00487E64" w:rsidRPr="00C62FB8" w:rsidRDefault="00487E64" w:rsidP="00487E64">
      <w:pPr>
        <w:tabs>
          <w:tab w:val="left" w:pos="709"/>
        </w:tabs>
        <w:rPr>
          <w:rFonts w:ascii="標楷體" w:eastAsia="標楷體" w:hAnsi="標楷體"/>
          <w:b/>
          <w:noProof/>
          <w:color w:val="000000"/>
          <w:sz w:val="28"/>
          <w:szCs w:val="28"/>
        </w:rPr>
      </w:pPr>
      <w:r w:rsidRPr="00C62FB8"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w:t>貳</w:t>
      </w:r>
      <w:r w:rsidRPr="00C62FB8">
        <w:rPr>
          <w:rFonts w:ascii="標楷體" w:eastAsia="標楷體" w:hAnsi="標楷體"/>
          <w:b/>
          <w:noProof/>
          <w:color w:val="000000"/>
          <w:sz w:val="28"/>
          <w:szCs w:val="28"/>
        </w:rPr>
        <w:t>、目標</w:t>
      </w:r>
    </w:p>
    <w:p w:rsidR="00487E64" w:rsidRPr="00C62FB8" w:rsidRDefault="00487E64" w:rsidP="00487E64">
      <w:pPr>
        <w:ind w:leftChars="177" w:left="425"/>
        <w:rPr>
          <w:rFonts w:ascii="標楷體" w:eastAsia="標楷體" w:hAnsi="標楷體"/>
          <w:color w:val="000000"/>
        </w:rPr>
      </w:pPr>
      <w:r w:rsidRPr="00C62FB8">
        <w:rPr>
          <w:rFonts w:ascii="標楷體" w:eastAsia="標楷體" w:hAnsi="標楷體" w:hint="eastAsia"/>
          <w:color w:val="000000"/>
        </w:rPr>
        <w:t>一、</w:t>
      </w:r>
      <w:r w:rsidRPr="00533F61">
        <w:rPr>
          <w:rFonts w:ascii="標楷體" w:eastAsia="標楷體" w:hAnsi="標楷體" w:hint="eastAsia"/>
          <w:color w:val="000000"/>
        </w:rPr>
        <w:t>提昇教師海洋教育基本知能，發展臺北市海洋教育課程</w:t>
      </w:r>
      <w:r w:rsidR="00FC2D11">
        <w:rPr>
          <w:rFonts w:ascii="標楷體" w:eastAsia="標楷體" w:hAnsi="標楷體" w:hint="eastAsia"/>
          <w:color w:val="000000"/>
        </w:rPr>
        <w:t>。</w:t>
      </w:r>
    </w:p>
    <w:p w:rsidR="00487E64" w:rsidRPr="00C62FB8" w:rsidRDefault="00487E64" w:rsidP="00487E64">
      <w:pPr>
        <w:ind w:leftChars="177" w:left="425"/>
        <w:rPr>
          <w:rFonts w:ascii="標楷體" w:eastAsia="標楷體" w:hAnsi="標楷體"/>
          <w:color w:val="000000"/>
        </w:rPr>
      </w:pPr>
      <w:r w:rsidRPr="00C62FB8">
        <w:rPr>
          <w:rFonts w:ascii="標楷體" w:eastAsia="標楷體" w:hAnsi="標楷體" w:hint="eastAsia"/>
          <w:color w:val="000000"/>
        </w:rPr>
        <w:t>二、</w:t>
      </w:r>
      <w:r w:rsidRPr="00533F61">
        <w:rPr>
          <w:rFonts w:ascii="標楷體" w:eastAsia="標楷體" w:hAnsi="標楷體" w:hint="eastAsia"/>
          <w:color w:val="000000"/>
        </w:rPr>
        <w:t>提昇教師海洋領域之專業知能與教學能力</w:t>
      </w:r>
      <w:r w:rsidR="00BA2E6C">
        <w:rPr>
          <w:rFonts w:ascii="標楷體" w:eastAsia="標楷體" w:hAnsi="標楷體" w:hint="eastAsia"/>
          <w:color w:val="000000"/>
        </w:rPr>
        <w:t>。</w:t>
      </w:r>
    </w:p>
    <w:p w:rsidR="00487E64" w:rsidRDefault="00487E64" w:rsidP="00487E64">
      <w:pPr>
        <w:tabs>
          <w:tab w:val="left" w:pos="709"/>
        </w:tabs>
        <w:rPr>
          <w:rFonts w:ascii="標楷體" w:eastAsia="標楷體" w:hAnsi="標楷體"/>
          <w:b/>
          <w:noProof/>
          <w:color w:val="000000"/>
          <w:sz w:val="28"/>
          <w:szCs w:val="28"/>
        </w:rPr>
      </w:pPr>
      <w:r w:rsidRPr="00C62FB8"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w:t>參</w:t>
      </w:r>
      <w:r w:rsidRPr="00C62FB8">
        <w:rPr>
          <w:rFonts w:ascii="標楷體" w:eastAsia="標楷體" w:hAnsi="標楷體"/>
          <w:b/>
          <w:noProof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w:t xml:space="preserve">辦理單位       </w:t>
      </w:r>
    </w:p>
    <w:p w:rsidR="00487E64" w:rsidRPr="00CF6123" w:rsidRDefault="00487E64" w:rsidP="00487E64">
      <w:pPr>
        <w:ind w:leftChars="177" w:left="42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一、</w:t>
      </w:r>
      <w:r w:rsidRPr="00CF6123">
        <w:rPr>
          <w:rFonts w:ascii="標楷體" w:eastAsia="標楷體" w:hAnsi="標楷體" w:hint="eastAsia"/>
          <w:color w:val="000000"/>
        </w:rPr>
        <w:t>主辦單位：臺北市政府教育局</w:t>
      </w:r>
    </w:p>
    <w:p w:rsidR="00487E64" w:rsidRDefault="00487E64" w:rsidP="00487E64">
      <w:pPr>
        <w:ind w:leftChars="177" w:left="425"/>
        <w:rPr>
          <w:rFonts w:ascii="標楷體" w:eastAsia="標楷體" w:hAnsi="標楷體"/>
          <w:color w:val="000000"/>
        </w:rPr>
      </w:pPr>
      <w:r w:rsidRPr="00CF6123">
        <w:rPr>
          <w:rFonts w:ascii="標楷體" w:eastAsia="標楷體" w:hAnsi="標楷體" w:hint="eastAsia"/>
          <w:color w:val="000000"/>
        </w:rPr>
        <w:t>二、</w:t>
      </w:r>
      <w:r w:rsidRPr="00533F61">
        <w:rPr>
          <w:rFonts w:ascii="標楷體" w:eastAsia="標楷體" w:hAnsi="標楷體" w:hint="eastAsia"/>
          <w:color w:val="000000"/>
        </w:rPr>
        <w:t>承辦單位：</w:t>
      </w:r>
      <w:r>
        <w:rPr>
          <w:rFonts w:ascii="標楷體" w:eastAsia="標楷體" w:hAnsi="標楷體" w:hint="eastAsia"/>
          <w:color w:val="000000"/>
        </w:rPr>
        <w:t>臺北市</w:t>
      </w:r>
      <w:r w:rsidR="00FC2D11">
        <w:rPr>
          <w:rFonts w:ascii="標楷體" w:eastAsia="標楷體" w:hAnsi="標楷體" w:hint="eastAsia"/>
          <w:color w:val="000000"/>
        </w:rPr>
        <w:t>松山</w:t>
      </w:r>
      <w:r>
        <w:rPr>
          <w:rFonts w:ascii="標楷體" w:eastAsia="標楷體" w:hAnsi="標楷體" w:hint="eastAsia"/>
          <w:color w:val="000000"/>
        </w:rPr>
        <w:t>區</w:t>
      </w:r>
      <w:r w:rsidR="00FC2D11">
        <w:rPr>
          <w:rFonts w:ascii="標楷體" w:eastAsia="標楷體" w:hAnsi="標楷體" w:hint="eastAsia"/>
          <w:color w:val="000000"/>
        </w:rPr>
        <w:t>松山</w:t>
      </w:r>
      <w:r>
        <w:rPr>
          <w:rFonts w:ascii="標楷體" w:eastAsia="標楷體" w:hAnsi="標楷體" w:hint="eastAsia"/>
          <w:color w:val="000000"/>
        </w:rPr>
        <w:t>國小、臺北市國小社會學習領域輔導團</w:t>
      </w:r>
    </w:p>
    <w:p w:rsidR="00487E64" w:rsidRPr="00CF6123" w:rsidRDefault="00487E64" w:rsidP="00487E64">
      <w:pPr>
        <w:ind w:leftChars="177" w:left="42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三、協辦單位：臺北市北投區關渡國小、</w:t>
      </w:r>
      <w:r w:rsidRPr="00533F61">
        <w:rPr>
          <w:rFonts w:ascii="標楷體" w:eastAsia="標楷體" w:hAnsi="標楷體" w:hint="eastAsia"/>
          <w:color w:val="000000"/>
        </w:rPr>
        <w:t>臺北市海洋教育資源中心</w:t>
      </w:r>
    </w:p>
    <w:p w:rsidR="00487E64" w:rsidRDefault="00487E64" w:rsidP="00487E64">
      <w:pPr>
        <w:tabs>
          <w:tab w:val="left" w:pos="709"/>
        </w:tabs>
        <w:rPr>
          <w:rFonts w:ascii="標楷體" w:eastAsia="標楷體" w:hAnsi="標楷體"/>
          <w:b/>
          <w:noProof/>
          <w:color w:val="000000"/>
          <w:sz w:val="28"/>
          <w:szCs w:val="28"/>
        </w:rPr>
      </w:pPr>
      <w:r w:rsidRPr="00C62FB8"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w:t>肆</w:t>
      </w:r>
      <w:r w:rsidRPr="00C62FB8">
        <w:rPr>
          <w:rFonts w:ascii="標楷體" w:eastAsia="標楷體" w:hAnsi="標楷體"/>
          <w:b/>
          <w:noProof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w:t>實施內容</w:t>
      </w:r>
    </w:p>
    <w:p w:rsidR="00487E64" w:rsidRPr="00C62FB8" w:rsidRDefault="00487E64" w:rsidP="00487E64">
      <w:pPr>
        <w:widowControl/>
        <w:tabs>
          <w:tab w:val="left" w:pos="851"/>
          <w:tab w:val="left" w:pos="993"/>
        </w:tabs>
        <w:ind w:left="360"/>
        <w:rPr>
          <w:rFonts w:ascii="標楷體" w:eastAsia="標楷體" w:hAnsi="標楷體" w:cs="新細明體"/>
          <w:color w:val="000000"/>
        </w:rPr>
      </w:pPr>
      <w:r w:rsidRPr="00C62FB8">
        <w:rPr>
          <w:rFonts w:ascii="標楷體" w:eastAsia="標楷體" w:hAnsi="標楷體" w:cs="新細明體" w:hint="eastAsia"/>
          <w:color w:val="000000"/>
        </w:rPr>
        <w:t>一、</w:t>
      </w:r>
      <w:r>
        <w:rPr>
          <w:rFonts w:ascii="標楷體" w:eastAsia="標楷體" w:hAnsi="標楷體" w:hint="eastAsia"/>
          <w:color w:val="000000"/>
        </w:rPr>
        <w:t>認識臺北市海洋教育資源中心之營運，提供教師海洋教育教學設計之參考。</w:t>
      </w:r>
    </w:p>
    <w:p w:rsidR="00487E64" w:rsidRDefault="00487E64" w:rsidP="00487E64">
      <w:pPr>
        <w:widowControl/>
        <w:tabs>
          <w:tab w:val="left" w:pos="851"/>
          <w:tab w:val="left" w:pos="993"/>
        </w:tabs>
        <w:ind w:left="360"/>
        <w:rPr>
          <w:rFonts w:ascii="標楷體" w:eastAsia="標楷體" w:hAnsi="標楷體"/>
          <w:color w:val="000000"/>
        </w:rPr>
      </w:pPr>
      <w:r w:rsidRPr="00C62FB8">
        <w:rPr>
          <w:rFonts w:ascii="標楷體" w:eastAsia="標楷體" w:hAnsi="標楷體" w:cs="新細明體" w:hint="eastAsia"/>
          <w:color w:val="000000"/>
        </w:rPr>
        <w:t>二、</w:t>
      </w:r>
      <w:r w:rsidRPr="00533F61">
        <w:rPr>
          <w:rFonts w:ascii="標楷體" w:eastAsia="標楷體" w:hAnsi="標楷體" w:hint="eastAsia"/>
          <w:color w:val="000000"/>
        </w:rPr>
        <w:t>藉由</w:t>
      </w:r>
      <w:r w:rsidR="00BA2E6C">
        <w:rPr>
          <w:rFonts w:ascii="標楷體" w:eastAsia="標楷體" w:hAnsi="標楷體" w:hint="eastAsia"/>
          <w:color w:val="000000"/>
        </w:rPr>
        <w:t>景美溪</w:t>
      </w:r>
      <w:r w:rsidR="00FC2D11">
        <w:rPr>
          <w:rFonts w:ascii="標楷體" w:eastAsia="標楷體" w:hAnsi="標楷體" w:hint="eastAsia"/>
          <w:color w:val="000000"/>
        </w:rPr>
        <w:t>沿岸自然、人文環境考察</w:t>
      </w:r>
      <w:r>
        <w:rPr>
          <w:rFonts w:ascii="標楷體" w:eastAsia="標楷體" w:hAnsi="標楷體" w:hint="eastAsia"/>
          <w:color w:val="000000"/>
        </w:rPr>
        <w:t>，</w:t>
      </w:r>
      <w:r w:rsidR="00FC2D11">
        <w:rPr>
          <w:rFonts w:ascii="標楷體" w:eastAsia="標楷體" w:hAnsi="標楷體" w:hint="eastAsia"/>
          <w:color w:val="000000"/>
        </w:rPr>
        <w:t>增進對北市海洋環境</w:t>
      </w:r>
      <w:r>
        <w:rPr>
          <w:rFonts w:ascii="標楷體" w:eastAsia="標楷體" w:hAnsi="標楷體" w:hint="eastAsia"/>
          <w:color w:val="000000"/>
        </w:rPr>
        <w:t>之感知與感動。</w:t>
      </w:r>
    </w:p>
    <w:p w:rsidR="00487E64" w:rsidRPr="00C62FB8" w:rsidRDefault="00487E64" w:rsidP="00487E64">
      <w:pPr>
        <w:widowControl/>
        <w:tabs>
          <w:tab w:val="left" w:pos="851"/>
          <w:tab w:val="left" w:pos="993"/>
        </w:tabs>
        <w:ind w:left="360"/>
        <w:rPr>
          <w:rFonts w:ascii="標楷體" w:eastAsia="標楷體" w:hAnsi="標楷體" w:cs="新細明體"/>
          <w:color w:val="000000"/>
        </w:rPr>
      </w:pPr>
      <w:r>
        <w:rPr>
          <w:rFonts w:ascii="標楷體" w:eastAsia="標楷體" w:hAnsi="標楷體" w:hint="eastAsia"/>
          <w:color w:val="000000"/>
        </w:rPr>
        <w:t>三、</w:t>
      </w:r>
      <w:r w:rsidRPr="00533F61">
        <w:rPr>
          <w:rFonts w:ascii="標楷體" w:eastAsia="標楷體" w:hAnsi="標楷體" w:hint="eastAsia"/>
          <w:color w:val="000000"/>
        </w:rPr>
        <w:t>進行海洋相關議題之分享與實作教學</w:t>
      </w:r>
      <w:r>
        <w:rPr>
          <w:rFonts w:ascii="標楷體" w:eastAsia="標楷體" w:hAnsi="標楷體" w:hint="eastAsia"/>
          <w:color w:val="000000"/>
        </w:rPr>
        <w:t>，感受海洋教育教學多樣性與體驗性。</w:t>
      </w:r>
    </w:p>
    <w:p w:rsidR="00487E64" w:rsidRDefault="00487E64" w:rsidP="00487E64">
      <w:pPr>
        <w:tabs>
          <w:tab w:val="left" w:pos="709"/>
        </w:tabs>
        <w:rPr>
          <w:rFonts w:ascii="標楷體" w:eastAsia="標楷體" w:hAnsi="標楷體"/>
          <w:b/>
          <w:noProof/>
          <w:color w:val="000000"/>
          <w:sz w:val="28"/>
          <w:szCs w:val="28"/>
        </w:rPr>
      </w:pPr>
      <w:r w:rsidRPr="00C62FB8"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w:t>伍、</w:t>
      </w:r>
      <w:r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w:t>研習對象</w:t>
      </w:r>
    </w:p>
    <w:p w:rsidR="00487E64" w:rsidRPr="00C62FB8" w:rsidRDefault="00487E64" w:rsidP="00487E64">
      <w:pPr>
        <w:widowControl/>
        <w:tabs>
          <w:tab w:val="left" w:pos="851"/>
          <w:tab w:val="left" w:pos="993"/>
        </w:tabs>
        <w:ind w:left="360"/>
        <w:rPr>
          <w:rFonts w:ascii="標楷體" w:eastAsia="標楷體" w:hAnsi="標楷體" w:cs="新細明體"/>
          <w:color w:val="000000"/>
        </w:rPr>
      </w:pPr>
      <w:r w:rsidRPr="00C62FB8">
        <w:rPr>
          <w:rFonts w:ascii="標楷體" w:eastAsia="標楷體" w:hAnsi="標楷體" w:cs="新細明體" w:hint="eastAsia"/>
          <w:color w:val="000000"/>
        </w:rPr>
        <w:t>一、</w:t>
      </w:r>
      <w:r w:rsidRPr="00152C2D">
        <w:rPr>
          <w:rFonts w:ascii="標楷體" w:eastAsia="標楷體" w:hAnsi="標楷體" w:hint="eastAsia"/>
          <w:color w:val="000000"/>
        </w:rPr>
        <w:t>臺北市各公私立國民小學各派教師1名</w:t>
      </w:r>
      <w:r w:rsidR="00BA2E6C">
        <w:rPr>
          <w:rFonts w:ascii="標楷體" w:eastAsia="標楷體" w:hAnsi="標楷體" w:hint="eastAsia"/>
          <w:color w:val="000000"/>
        </w:rPr>
        <w:t>。</w:t>
      </w:r>
    </w:p>
    <w:p w:rsidR="00487E64" w:rsidRPr="00C62FB8" w:rsidRDefault="00487E64" w:rsidP="00487E64">
      <w:pPr>
        <w:widowControl/>
        <w:tabs>
          <w:tab w:val="left" w:pos="851"/>
          <w:tab w:val="left" w:pos="993"/>
        </w:tabs>
        <w:ind w:left="360"/>
        <w:rPr>
          <w:rFonts w:ascii="標楷體" w:eastAsia="標楷體" w:hAnsi="標楷體" w:cs="新細明體"/>
          <w:color w:val="000000"/>
        </w:rPr>
      </w:pPr>
      <w:r w:rsidRPr="00C62FB8">
        <w:rPr>
          <w:rFonts w:ascii="標楷體" w:eastAsia="標楷體" w:hAnsi="標楷體" w:cs="新細明體" w:hint="eastAsia"/>
          <w:color w:val="000000"/>
        </w:rPr>
        <w:t>二、</w:t>
      </w:r>
      <w:r w:rsidRPr="00533F61">
        <w:rPr>
          <w:rFonts w:ascii="標楷體" w:eastAsia="標楷體" w:hAnsi="標楷體" w:hint="eastAsia"/>
          <w:color w:val="000000"/>
        </w:rPr>
        <w:t>參與研習教師核予1日公假及課</w:t>
      </w:r>
      <w:proofErr w:type="gramStart"/>
      <w:r w:rsidRPr="00533F61">
        <w:rPr>
          <w:rFonts w:ascii="標楷體" w:eastAsia="標楷體" w:hAnsi="標楷體" w:hint="eastAsia"/>
          <w:color w:val="000000"/>
        </w:rPr>
        <w:t>務</w:t>
      </w:r>
      <w:proofErr w:type="gramEnd"/>
      <w:r w:rsidRPr="00533F61">
        <w:rPr>
          <w:rFonts w:ascii="標楷體" w:eastAsia="標楷體" w:hAnsi="標楷體" w:hint="eastAsia"/>
          <w:color w:val="000000"/>
        </w:rPr>
        <w:t>派代，全程參與者予</w:t>
      </w:r>
      <w:r>
        <w:rPr>
          <w:rFonts w:ascii="標楷體" w:eastAsia="標楷體" w:hAnsi="標楷體" w:hint="eastAsia"/>
          <w:color w:val="000000"/>
        </w:rPr>
        <w:t>7</w:t>
      </w:r>
      <w:r w:rsidRPr="00533F61">
        <w:rPr>
          <w:rFonts w:ascii="標楷體" w:eastAsia="標楷體" w:hAnsi="標楷體" w:hint="eastAsia"/>
          <w:color w:val="000000"/>
        </w:rPr>
        <w:t>小時</w:t>
      </w:r>
      <w:r w:rsidR="00991162">
        <w:rPr>
          <w:rFonts w:ascii="標楷體" w:eastAsia="標楷體" w:hAnsi="標楷體" w:hint="eastAsia"/>
          <w:color w:val="000000"/>
        </w:rPr>
        <w:t>環境</w:t>
      </w:r>
      <w:r w:rsidRPr="00533F61">
        <w:rPr>
          <w:rFonts w:ascii="標楷體" w:eastAsia="標楷體" w:hAnsi="標楷體" w:hint="eastAsia"/>
          <w:color w:val="000000"/>
        </w:rPr>
        <w:t>研習時數</w:t>
      </w:r>
      <w:r w:rsidR="00BA2E6C">
        <w:rPr>
          <w:rFonts w:ascii="標楷體" w:eastAsia="標楷體" w:hAnsi="標楷體" w:hint="eastAsia"/>
          <w:color w:val="000000"/>
        </w:rPr>
        <w:t>。</w:t>
      </w:r>
    </w:p>
    <w:p w:rsidR="00487E64" w:rsidRDefault="00487E64" w:rsidP="00487E64">
      <w:pPr>
        <w:tabs>
          <w:tab w:val="left" w:pos="709"/>
        </w:tabs>
        <w:rPr>
          <w:rFonts w:ascii="標楷體" w:eastAsia="標楷體" w:hAnsi="標楷體"/>
          <w:b/>
          <w:noProof/>
          <w:color w:val="000000"/>
          <w:sz w:val="28"/>
          <w:szCs w:val="28"/>
        </w:rPr>
      </w:pPr>
      <w:r w:rsidRPr="00C62FB8"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w:t>陸、</w:t>
      </w:r>
      <w:r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w:t>辦理時間及地點</w:t>
      </w:r>
    </w:p>
    <w:p w:rsidR="00487E64" w:rsidRDefault="00487E64" w:rsidP="00BE5057">
      <w:pPr>
        <w:widowControl/>
        <w:tabs>
          <w:tab w:val="left" w:pos="851"/>
          <w:tab w:val="left" w:pos="993"/>
        </w:tabs>
        <w:ind w:leftChars="150" w:left="840" w:hangingChars="200" w:hanging="480"/>
        <w:rPr>
          <w:rFonts w:ascii="標楷體" w:eastAsia="標楷體" w:hAnsi="標楷體"/>
          <w:color w:val="000000"/>
        </w:rPr>
      </w:pPr>
      <w:r w:rsidRPr="00C62FB8">
        <w:rPr>
          <w:rFonts w:ascii="標楷體" w:eastAsia="標楷體" w:hAnsi="標楷體" w:cs="新細明體" w:hint="eastAsia"/>
          <w:color w:val="000000"/>
        </w:rPr>
        <w:t>一、</w:t>
      </w:r>
      <w:r w:rsidRPr="00533F61">
        <w:rPr>
          <w:rFonts w:ascii="標楷體" w:eastAsia="標楷體" w:hAnsi="標楷體" w:hint="eastAsia"/>
          <w:color w:val="000000"/>
        </w:rPr>
        <w:t>研習時間</w:t>
      </w:r>
      <w:r>
        <w:rPr>
          <w:rFonts w:ascii="標楷體" w:eastAsia="標楷體" w:hAnsi="標楷體" w:hint="eastAsia"/>
          <w:color w:val="000000"/>
        </w:rPr>
        <w:t>：</w:t>
      </w:r>
    </w:p>
    <w:p w:rsidR="001029DC" w:rsidRDefault="001029DC" w:rsidP="001029DC">
      <w:pPr>
        <w:widowControl/>
        <w:tabs>
          <w:tab w:val="left" w:pos="851"/>
          <w:tab w:val="left" w:pos="993"/>
        </w:tabs>
        <w:ind w:leftChars="350" w:left="1320" w:hangingChars="200" w:hanging="480"/>
        <w:rPr>
          <w:rFonts w:ascii="標楷體" w:eastAsia="標楷體" w:hAnsi="標楷體"/>
          <w:color w:val="000000"/>
        </w:rPr>
      </w:pPr>
      <w:bookmarkStart w:id="0" w:name="_GoBack"/>
      <w:bookmarkEnd w:id="0"/>
      <w:r w:rsidRPr="00533F61">
        <w:rPr>
          <w:rFonts w:ascii="標楷體" w:eastAsia="標楷體" w:hAnsi="標楷體" w:hint="eastAsia"/>
          <w:color w:val="000000"/>
        </w:rPr>
        <w:t>10</w:t>
      </w:r>
      <w:r w:rsidR="00BA2E6C">
        <w:rPr>
          <w:rFonts w:ascii="標楷體" w:eastAsia="標楷體" w:hAnsi="標楷體" w:hint="eastAsia"/>
          <w:color w:val="000000"/>
        </w:rPr>
        <w:t>8</w:t>
      </w:r>
      <w:r w:rsidRPr="00533F61">
        <w:rPr>
          <w:rFonts w:ascii="標楷體" w:eastAsia="標楷體" w:hAnsi="標楷體" w:hint="eastAsia"/>
          <w:color w:val="000000"/>
        </w:rPr>
        <w:t>年</w:t>
      </w:r>
      <w:r w:rsidR="00BA2E6C">
        <w:rPr>
          <w:rFonts w:ascii="標楷體" w:eastAsia="標楷體" w:hAnsi="標楷體" w:hint="eastAsia"/>
          <w:color w:val="000000"/>
        </w:rPr>
        <w:t>11</w:t>
      </w:r>
      <w:r w:rsidRPr="005461E8">
        <w:rPr>
          <w:rFonts w:ascii="標楷體" w:eastAsia="標楷體" w:hAnsi="標楷體" w:hint="eastAsia"/>
          <w:color w:val="000000"/>
        </w:rPr>
        <w:t>月</w:t>
      </w:r>
      <w:r w:rsidR="00BA2E6C">
        <w:rPr>
          <w:rFonts w:ascii="標楷體" w:eastAsia="標楷體" w:hAnsi="標楷體" w:hint="eastAsia"/>
          <w:color w:val="000000"/>
        </w:rPr>
        <w:t>28</w:t>
      </w:r>
      <w:r w:rsidRPr="005461E8">
        <w:rPr>
          <w:rFonts w:ascii="標楷體" w:eastAsia="標楷體" w:hAnsi="標楷體" w:hint="eastAsia"/>
          <w:color w:val="000000"/>
        </w:rPr>
        <w:t>日</w:t>
      </w:r>
      <w:r w:rsidRPr="00533F61">
        <w:rPr>
          <w:rFonts w:ascii="標楷體" w:eastAsia="標楷體" w:hAnsi="標楷體" w:hint="eastAsia"/>
          <w:color w:val="000000"/>
        </w:rPr>
        <w:t>（星期</w:t>
      </w:r>
      <w:r w:rsidR="00BA2E6C">
        <w:rPr>
          <w:rFonts w:ascii="標楷體" w:eastAsia="標楷體" w:hAnsi="標楷體" w:hint="eastAsia"/>
          <w:color w:val="000000"/>
        </w:rPr>
        <w:t>四</w:t>
      </w:r>
      <w:r>
        <w:rPr>
          <w:rFonts w:ascii="標楷體" w:eastAsia="標楷體" w:hAnsi="標楷體" w:hint="eastAsia"/>
          <w:color w:val="000000"/>
        </w:rPr>
        <w:t>），上</w:t>
      </w:r>
      <w:r w:rsidRPr="00533F61">
        <w:rPr>
          <w:rFonts w:ascii="標楷體" w:eastAsia="標楷體" w:hAnsi="標楷體" w:hint="eastAsia"/>
          <w:color w:val="000000"/>
        </w:rPr>
        <w:t>午</w:t>
      </w:r>
      <w:r>
        <w:rPr>
          <w:rFonts w:ascii="標楷體" w:eastAsia="標楷體" w:hAnsi="標楷體" w:hint="eastAsia"/>
          <w:color w:val="000000"/>
        </w:rPr>
        <w:t>8</w:t>
      </w:r>
      <w:r w:rsidRPr="00533F61">
        <w:rPr>
          <w:rFonts w:ascii="標楷體" w:eastAsia="標楷體" w:hAnsi="標楷體" w:hint="eastAsia"/>
          <w:color w:val="000000"/>
        </w:rPr>
        <w:t>時</w:t>
      </w:r>
      <w:r>
        <w:rPr>
          <w:rFonts w:ascii="標楷體" w:eastAsia="標楷體" w:hAnsi="標楷體" w:hint="eastAsia"/>
          <w:color w:val="000000"/>
        </w:rPr>
        <w:t>30分</w:t>
      </w:r>
      <w:r w:rsidRPr="00533F61">
        <w:rPr>
          <w:rFonts w:ascii="標楷體" w:eastAsia="標楷體" w:hAnsi="標楷體" w:hint="eastAsia"/>
          <w:color w:val="000000"/>
        </w:rPr>
        <w:t>至下午4時</w:t>
      </w:r>
      <w:r>
        <w:rPr>
          <w:rFonts w:ascii="標楷體" w:eastAsia="標楷體" w:hAnsi="標楷體" w:hint="eastAsia"/>
          <w:color w:val="000000"/>
        </w:rPr>
        <w:t>30分</w:t>
      </w:r>
    </w:p>
    <w:p w:rsidR="00487E64" w:rsidRPr="005461E8" w:rsidRDefault="00487E64" w:rsidP="001029DC">
      <w:pPr>
        <w:widowControl/>
        <w:tabs>
          <w:tab w:val="left" w:pos="851"/>
          <w:tab w:val="left" w:pos="993"/>
        </w:tabs>
        <w:ind w:leftChars="150" w:left="2040" w:hangingChars="700" w:hanging="1680"/>
        <w:rPr>
          <w:rFonts w:ascii="標楷體" w:eastAsia="標楷體" w:hAnsi="標楷體" w:cs="新細明體"/>
        </w:rPr>
      </w:pPr>
      <w:r w:rsidRPr="00C62FB8">
        <w:rPr>
          <w:rFonts w:ascii="標楷體" w:eastAsia="標楷體" w:hAnsi="標楷體" w:cs="新細明體" w:hint="eastAsia"/>
          <w:color w:val="000000"/>
        </w:rPr>
        <w:t>二、</w:t>
      </w:r>
      <w:r w:rsidRPr="00533F61">
        <w:rPr>
          <w:rFonts w:ascii="標楷體" w:eastAsia="標楷體" w:hAnsi="標楷體" w:hint="eastAsia"/>
          <w:color w:val="000000"/>
        </w:rPr>
        <w:t>研習地</w:t>
      </w:r>
      <w:r w:rsidRPr="005461E8">
        <w:rPr>
          <w:rFonts w:ascii="標楷體" w:eastAsia="標楷體" w:hAnsi="標楷體" w:hint="eastAsia"/>
        </w:rPr>
        <w:t>點：臺北市</w:t>
      </w:r>
      <w:r w:rsidR="00FC2D11" w:rsidRPr="005461E8">
        <w:rPr>
          <w:rFonts w:ascii="標楷體" w:eastAsia="標楷體" w:hAnsi="標楷體" w:hint="eastAsia"/>
        </w:rPr>
        <w:t>松山</w:t>
      </w:r>
      <w:r w:rsidRPr="005461E8">
        <w:rPr>
          <w:rFonts w:ascii="標楷體" w:eastAsia="標楷體" w:hAnsi="標楷體" w:hint="eastAsia"/>
        </w:rPr>
        <w:t>區</w:t>
      </w:r>
      <w:r w:rsidR="003A1A79">
        <w:rPr>
          <w:rFonts w:ascii="標楷體" w:eastAsia="標楷體" w:hAnsi="標楷體" w:hint="eastAsia"/>
        </w:rPr>
        <w:t>松山</w:t>
      </w:r>
      <w:r w:rsidRPr="005461E8">
        <w:rPr>
          <w:rFonts w:ascii="標楷體" w:eastAsia="標楷體" w:hAnsi="標楷體" w:hint="eastAsia"/>
        </w:rPr>
        <w:t>國小、</w:t>
      </w:r>
      <w:r w:rsidR="00BA2E6C">
        <w:rPr>
          <w:rFonts w:ascii="標楷體" w:eastAsia="標楷體" w:hAnsi="標楷體" w:hint="eastAsia"/>
        </w:rPr>
        <w:t>景美溪</w:t>
      </w:r>
      <w:r w:rsidR="00FC2D11" w:rsidRPr="005461E8">
        <w:rPr>
          <w:rFonts w:ascii="標楷體" w:eastAsia="標楷體" w:hAnsi="標楷體" w:hint="eastAsia"/>
        </w:rPr>
        <w:t>沿岸景點(</w:t>
      </w:r>
      <w:r w:rsidR="004057E0">
        <w:rPr>
          <w:rFonts w:ascii="標楷體" w:eastAsia="標楷體" w:hAnsi="標楷體" w:hint="eastAsia"/>
        </w:rPr>
        <w:t>文山</w:t>
      </w:r>
      <w:r w:rsidR="00FC2D11" w:rsidRPr="005461E8">
        <w:rPr>
          <w:rFonts w:ascii="標楷體" w:eastAsia="標楷體" w:hAnsi="標楷體" w:hint="eastAsia"/>
        </w:rPr>
        <w:t>、</w:t>
      </w:r>
      <w:r w:rsidR="00BA2E6C">
        <w:rPr>
          <w:rFonts w:ascii="標楷體" w:eastAsia="標楷體" w:hAnsi="標楷體" w:hint="eastAsia"/>
        </w:rPr>
        <w:t>深坑</w:t>
      </w:r>
      <w:r w:rsidR="00FC2D11" w:rsidRPr="005461E8">
        <w:rPr>
          <w:rFonts w:ascii="標楷體" w:eastAsia="標楷體" w:hAnsi="標楷體" w:hint="eastAsia"/>
        </w:rPr>
        <w:t>、</w:t>
      </w:r>
      <w:r w:rsidR="00BA2E6C">
        <w:rPr>
          <w:rFonts w:ascii="標楷體" w:eastAsia="標楷體" w:hAnsi="標楷體" w:hint="eastAsia"/>
        </w:rPr>
        <w:t>石碇</w:t>
      </w:r>
      <w:r w:rsidR="00FC2D11" w:rsidRPr="005461E8">
        <w:rPr>
          <w:rFonts w:ascii="標楷體" w:eastAsia="標楷體" w:hAnsi="標楷體" w:hint="eastAsia"/>
        </w:rPr>
        <w:t>、</w:t>
      </w:r>
      <w:r w:rsidR="00BA2E6C">
        <w:rPr>
          <w:rFonts w:ascii="標楷體" w:eastAsia="標楷體" w:hAnsi="標楷體" w:hint="eastAsia"/>
        </w:rPr>
        <w:t>姑娘廟</w:t>
      </w:r>
      <w:r w:rsidR="001029DC" w:rsidRPr="005461E8">
        <w:rPr>
          <w:rFonts w:ascii="標楷體" w:eastAsia="標楷體" w:hAnsi="標楷體" w:hint="eastAsia"/>
        </w:rPr>
        <w:t>等</w:t>
      </w:r>
      <w:r w:rsidR="00FC2D11" w:rsidRPr="005461E8">
        <w:rPr>
          <w:rFonts w:ascii="標楷體" w:eastAsia="標楷體" w:hAnsi="標楷體" w:hint="eastAsia"/>
        </w:rPr>
        <w:t>)</w:t>
      </w:r>
      <w:r w:rsidR="001029DC" w:rsidRPr="005461E8">
        <w:rPr>
          <w:rFonts w:ascii="標楷體" w:eastAsia="標楷體" w:hAnsi="標楷體" w:cs="新細明體"/>
        </w:rPr>
        <w:t xml:space="preserve"> </w:t>
      </w:r>
      <w:r w:rsidR="001029DC" w:rsidRPr="005461E8">
        <w:rPr>
          <w:rFonts w:ascii="標楷體" w:eastAsia="標楷體" w:hAnsi="標楷體" w:cs="新細明體" w:hint="eastAsia"/>
        </w:rPr>
        <w:t>。</w:t>
      </w:r>
    </w:p>
    <w:p w:rsidR="00487E64" w:rsidRPr="005461E8" w:rsidRDefault="00487E64" w:rsidP="00487E64">
      <w:pPr>
        <w:tabs>
          <w:tab w:val="left" w:pos="709"/>
        </w:tabs>
        <w:rPr>
          <w:rFonts w:ascii="標楷體" w:eastAsia="標楷體" w:hAnsi="標楷體"/>
          <w:b/>
          <w:noProof/>
          <w:sz w:val="28"/>
          <w:szCs w:val="28"/>
        </w:rPr>
      </w:pPr>
      <w:r w:rsidRPr="005461E8">
        <w:rPr>
          <w:rFonts w:ascii="標楷體" w:eastAsia="標楷體" w:hAnsi="標楷體" w:hint="eastAsia"/>
          <w:b/>
          <w:noProof/>
          <w:sz w:val="28"/>
          <w:szCs w:val="28"/>
        </w:rPr>
        <w:t>柒、課程內容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1943"/>
        <w:gridCol w:w="2976"/>
        <w:gridCol w:w="1448"/>
        <w:gridCol w:w="2515"/>
      </w:tblGrid>
      <w:tr w:rsidR="00487E64" w:rsidRPr="0052136D" w:rsidTr="00F0628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E64" w:rsidRPr="0052136D" w:rsidRDefault="00487E64" w:rsidP="00F0628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52136D">
              <w:rPr>
                <w:rFonts w:ascii="標楷體" w:eastAsia="標楷體" w:hAnsi="標楷體" w:hint="eastAsia"/>
                <w:color w:val="000000"/>
              </w:rPr>
              <w:t>序號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E64" w:rsidRPr="0052136D" w:rsidRDefault="00487E64" w:rsidP="00F06289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52136D">
              <w:rPr>
                <w:rFonts w:ascii="標楷體" w:eastAsia="標楷體" w:hAnsi="標楷體" w:hint="eastAsia"/>
                <w:color w:val="000000"/>
              </w:rPr>
              <w:t>時間（暫訂）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E64" w:rsidRPr="0052136D" w:rsidRDefault="00487E64" w:rsidP="00F06289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52136D">
              <w:rPr>
                <w:rFonts w:ascii="標楷體" w:eastAsia="標楷體" w:hAnsi="標楷體" w:hint="eastAsia"/>
                <w:color w:val="000000"/>
              </w:rPr>
              <w:t>課程名稱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E64" w:rsidRPr="0052136D" w:rsidRDefault="00487E64" w:rsidP="00F06289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52136D">
              <w:rPr>
                <w:rFonts w:ascii="標楷體" w:eastAsia="標楷體" w:hAnsi="標楷體" w:hint="eastAsia"/>
                <w:color w:val="000000"/>
              </w:rPr>
              <w:t>講師姓名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E64" w:rsidRPr="0052136D" w:rsidRDefault="00487E64" w:rsidP="00F06289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52136D">
              <w:rPr>
                <w:rFonts w:ascii="標楷體" w:eastAsia="標楷體" w:hAnsi="標楷體" w:hint="eastAsia"/>
                <w:color w:val="000000"/>
              </w:rPr>
              <w:t>所屬機構/職稱</w:t>
            </w:r>
          </w:p>
        </w:tc>
      </w:tr>
      <w:tr w:rsidR="003A1A79" w:rsidRPr="0052136D" w:rsidTr="00F06289"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A79" w:rsidRPr="0052136D" w:rsidRDefault="003A1A79" w:rsidP="00F0628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52136D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A79" w:rsidRPr="0052136D" w:rsidRDefault="003A1A79" w:rsidP="00F06289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11/28</w:t>
            </w:r>
            <w:r w:rsidRPr="0052136D">
              <w:rPr>
                <w:rFonts w:ascii="標楷體" w:eastAsia="標楷體" w:hAnsi="標楷體" w:hint="eastAsia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四</w:t>
            </w:r>
            <w:r w:rsidRPr="0052136D">
              <w:rPr>
                <w:rFonts w:ascii="標楷體" w:eastAsia="標楷體" w:hAnsi="標楷體" w:hint="eastAsia"/>
                <w:color w:val="000000"/>
              </w:rPr>
              <w:t>）</w:t>
            </w:r>
            <w:r>
              <w:rPr>
                <w:rFonts w:ascii="標楷體" w:eastAsia="標楷體" w:hAnsi="標楷體" w:hint="eastAsia"/>
                <w:color w:val="000000"/>
              </w:rPr>
              <w:t>上午</w:t>
            </w:r>
          </w:p>
          <w:p w:rsidR="003A1A79" w:rsidRPr="0052136D" w:rsidRDefault="003A1A79" w:rsidP="003A1A79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Pr="0052136D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2136D">
              <w:rPr>
                <w:rFonts w:ascii="標楷體" w:eastAsia="標楷體" w:hAnsi="標楷體" w:hint="eastAsia"/>
                <w:color w:val="000000"/>
              </w:rPr>
              <w:t>0-12：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2136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9" w:rsidRPr="0052136D" w:rsidRDefault="003A1A79" w:rsidP="000E6CA1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52136D">
              <w:rPr>
                <w:rFonts w:ascii="標楷體" w:eastAsia="標楷體" w:hAnsi="標楷體" w:hint="eastAsia"/>
                <w:color w:val="000000"/>
              </w:rPr>
              <w:t>1.</w:t>
            </w:r>
            <w:r>
              <w:rPr>
                <w:rFonts w:ascii="標楷體" w:eastAsia="標楷體" w:hAnsi="標楷體" w:hint="eastAsia"/>
                <w:color w:val="000000"/>
              </w:rPr>
              <w:t>報到8:30~8:50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9" w:rsidRPr="0052136D" w:rsidRDefault="003A1A79" w:rsidP="00F06289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9" w:rsidRPr="0052136D" w:rsidRDefault="003A1A79" w:rsidP="00F06289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松山</w:t>
            </w:r>
            <w:r w:rsidRPr="0052136D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</w:tr>
      <w:tr w:rsidR="003A1A79" w:rsidRPr="0052136D" w:rsidTr="000D1144"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A79" w:rsidRPr="0052136D" w:rsidRDefault="003A1A79" w:rsidP="00F0628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A79" w:rsidRPr="0052136D" w:rsidRDefault="003A1A79" w:rsidP="00F06289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9" w:rsidRPr="0052136D" w:rsidRDefault="003A1A79" w:rsidP="001029DC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2.開訓典禮(地點：松山國小)8:50~9:00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9" w:rsidRPr="0052136D" w:rsidRDefault="003A1A79" w:rsidP="00F06289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52136D">
              <w:rPr>
                <w:rFonts w:ascii="標楷體" w:eastAsia="標楷體" w:hAnsi="標楷體" w:hint="eastAsia"/>
                <w:color w:val="000000"/>
              </w:rPr>
              <w:t>國教科長官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9" w:rsidRPr="0052136D" w:rsidRDefault="003A1A79" w:rsidP="00F06289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52136D">
              <w:rPr>
                <w:rFonts w:ascii="標楷體" w:eastAsia="標楷體" w:hAnsi="標楷體" w:hint="eastAsia"/>
                <w:color w:val="000000"/>
              </w:rPr>
              <w:t>臺北市政府教育局</w:t>
            </w:r>
          </w:p>
        </w:tc>
      </w:tr>
      <w:tr w:rsidR="003A1A79" w:rsidRPr="0052136D" w:rsidTr="003A1A79">
        <w:trPr>
          <w:trHeight w:val="793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A79" w:rsidRPr="0052136D" w:rsidRDefault="003A1A79" w:rsidP="00F0628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A79" w:rsidRPr="0052136D" w:rsidRDefault="003A1A79" w:rsidP="00F06289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A79" w:rsidRDefault="003A1A79" w:rsidP="000E6CA1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2136D">
              <w:rPr>
                <w:rFonts w:ascii="標楷體" w:eastAsia="標楷體" w:hAnsi="標楷體" w:hint="eastAsia"/>
                <w:color w:val="000000"/>
              </w:rPr>
              <w:t>.</w:t>
            </w:r>
            <w:r>
              <w:rPr>
                <w:rFonts w:ascii="標楷體" w:eastAsia="標楷體" w:hAnsi="標楷體" w:hint="eastAsia"/>
                <w:color w:val="000000"/>
              </w:rPr>
              <w:t>台北市海洋素養導向教學活動設計與評量示例分享(以景美溪流域相關主題為例)</w:t>
            </w:r>
          </w:p>
          <w:p w:rsidR="003A1A79" w:rsidRPr="0052136D" w:rsidRDefault="003A1A79" w:rsidP="000E6CA1">
            <w:pPr>
              <w:adjustRightInd w:val="0"/>
              <w:snapToGrid w:val="0"/>
              <w:ind w:leftChars="100" w:left="480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9：00-11：00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A79" w:rsidRPr="0052136D" w:rsidRDefault="003A1A79" w:rsidP="00F06289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待聘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A79" w:rsidRPr="0052136D" w:rsidRDefault="003A1A79" w:rsidP="00487E64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3A1A79" w:rsidRPr="0052136D" w:rsidTr="000D1144">
        <w:trPr>
          <w:trHeight w:val="793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A79" w:rsidRPr="0052136D" w:rsidRDefault="003A1A79" w:rsidP="00F0628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A79" w:rsidRPr="0052136D" w:rsidRDefault="003A1A79" w:rsidP="00F06289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A79" w:rsidRDefault="003A1A79" w:rsidP="003A1A79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4.景美溪上游石碇河谷自然與人文環境踏查。</w:t>
            </w:r>
          </w:p>
          <w:p w:rsidR="00912930" w:rsidRDefault="00912930" w:rsidP="00912930">
            <w:pPr>
              <w:adjustRightInd w:val="0"/>
              <w:snapToGrid w:val="0"/>
              <w:ind w:leftChars="100" w:left="480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11：00-12：00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A79" w:rsidRPr="0052136D" w:rsidRDefault="003A1A79" w:rsidP="00BF6CC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待聘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A79" w:rsidRPr="0052136D" w:rsidRDefault="003A1A79" w:rsidP="00BF6CC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3A1A79" w:rsidRPr="0052136D" w:rsidTr="00BD2F1A">
        <w:trPr>
          <w:trHeight w:val="31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A79" w:rsidRPr="0052136D" w:rsidRDefault="003A1A79" w:rsidP="00F0628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A79" w:rsidRPr="0052136D" w:rsidRDefault="003A1A79" w:rsidP="003A1A79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11/28</w:t>
            </w:r>
            <w:r w:rsidRPr="0052136D">
              <w:rPr>
                <w:rFonts w:ascii="標楷體" w:eastAsia="標楷體" w:hAnsi="標楷體" w:hint="eastAsia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四</w:t>
            </w:r>
            <w:r w:rsidRPr="0052136D">
              <w:rPr>
                <w:rFonts w:ascii="標楷體" w:eastAsia="標楷體" w:hAnsi="標楷體" w:hint="eastAsia"/>
                <w:color w:val="000000"/>
              </w:rPr>
              <w:t>）</w:t>
            </w:r>
            <w:r>
              <w:rPr>
                <w:rFonts w:ascii="標楷體" w:eastAsia="標楷體" w:hAnsi="標楷體" w:hint="eastAsia"/>
                <w:color w:val="000000"/>
              </w:rPr>
              <w:t>中午</w:t>
            </w:r>
          </w:p>
          <w:p w:rsidR="003A1A79" w:rsidRPr="0052136D" w:rsidRDefault="003A1A79" w:rsidP="00991162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Pr="0052136D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2136D">
              <w:rPr>
                <w:rFonts w:ascii="標楷體" w:eastAsia="標楷體" w:hAnsi="標楷體" w:hint="eastAsia"/>
                <w:color w:val="000000"/>
              </w:rPr>
              <w:t>0-1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2136D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2136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9" w:rsidRPr="0052136D" w:rsidRDefault="003A1A79" w:rsidP="003A1A79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1.午餐(石碇老街)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9" w:rsidRDefault="003A1A79" w:rsidP="00F06289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9" w:rsidRDefault="003A1A79" w:rsidP="00F06289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3A1A79" w:rsidRPr="0052136D" w:rsidTr="00D96F73"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A79" w:rsidRPr="0052136D" w:rsidRDefault="003A1A79" w:rsidP="00EE342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1A79" w:rsidRPr="0052136D" w:rsidRDefault="003A1A79" w:rsidP="003A1A79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11/28</w:t>
            </w:r>
            <w:r w:rsidRPr="0052136D">
              <w:rPr>
                <w:rFonts w:ascii="標楷體" w:eastAsia="標楷體" w:hAnsi="標楷體" w:hint="eastAsia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四</w:t>
            </w:r>
            <w:r w:rsidRPr="0052136D">
              <w:rPr>
                <w:rFonts w:ascii="標楷體" w:eastAsia="標楷體" w:hAnsi="標楷體" w:hint="eastAsia"/>
                <w:color w:val="000000"/>
              </w:rPr>
              <w:t>）</w:t>
            </w:r>
            <w:r>
              <w:rPr>
                <w:rFonts w:ascii="標楷體" w:eastAsia="標楷體" w:hAnsi="標楷體" w:hint="eastAsia"/>
                <w:color w:val="000000"/>
              </w:rPr>
              <w:t>下午</w:t>
            </w:r>
          </w:p>
          <w:p w:rsidR="003A1A79" w:rsidRPr="0052136D" w:rsidRDefault="003A1A79" w:rsidP="00912930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52136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2136D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2136D">
              <w:rPr>
                <w:rFonts w:ascii="標楷體" w:eastAsia="標楷體" w:hAnsi="標楷體" w:hint="eastAsia"/>
                <w:color w:val="000000"/>
              </w:rPr>
              <w:t>0-</w:t>
            </w:r>
            <w:r w:rsidR="00912930">
              <w:rPr>
                <w:rFonts w:ascii="標楷體" w:eastAsia="標楷體" w:hAnsi="標楷體" w:hint="eastAsia"/>
                <w:color w:val="000000"/>
              </w:rPr>
              <w:t>5</w:t>
            </w:r>
            <w:r w:rsidRPr="0052136D">
              <w:rPr>
                <w:rFonts w:ascii="標楷體" w:eastAsia="標楷體" w:hAnsi="標楷體" w:hint="eastAsia"/>
                <w:color w:val="000000"/>
              </w:rPr>
              <w:t>：</w:t>
            </w:r>
            <w:r w:rsidR="00912930">
              <w:rPr>
                <w:rFonts w:ascii="標楷體" w:eastAsia="標楷體" w:hAnsi="標楷體" w:hint="eastAsia"/>
                <w:color w:val="000000"/>
              </w:rPr>
              <w:t>0</w:t>
            </w:r>
            <w:r w:rsidRPr="0052136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9" w:rsidRPr="000E6CA1" w:rsidRDefault="003A1A79" w:rsidP="006D2E91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1.景美溪(石碇姑娘廟</w:t>
            </w:r>
            <w:r w:rsidR="00912930">
              <w:rPr>
                <w:rFonts w:ascii="標楷體" w:eastAsia="標楷體" w:hAnsi="標楷體" w:hint="eastAsia"/>
                <w:color w:val="000000"/>
              </w:rPr>
              <w:t>、</w:t>
            </w:r>
            <w:r w:rsidR="004057E0">
              <w:rPr>
                <w:rFonts w:ascii="標楷體" w:eastAsia="標楷體" w:hAnsi="標楷體" w:hint="eastAsia"/>
                <w:color w:val="000000"/>
              </w:rPr>
              <w:t>深坑、景美</w:t>
            </w:r>
            <w:r>
              <w:rPr>
                <w:rFonts w:ascii="標楷體" w:eastAsia="標楷體" w:hAnsi="標楷體" w:hint="eastAsia"/>
                <w:color w:val="000000"/>
              </w:rPr>
              <w:t>)河谷自然與人文環境踏查。</w:t>
            </w:r>
          </w:p>
          <w:p w:rsidR="003A1A79" w:rsidRPr="000E6CA1" w:rsidRDefault="00912930" w:rsidP="00912930">
            <w:pPr>
              <w:adjustRightInd w:val="0"/>
              <w:snapToGrid w:val="0"/>
              <w:ind w:leftChars="100" w:left="480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13：00-16：00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9" w:rsidRPr="000E6CA1" w:rsidRDefault="003A1A79" w:rsidP="00F06289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待聘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9" w:rsidRDefault="003A1A79" w:rsidP="00F06289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3A1A79" w:rsidRPr="0052136D" w:rsidTr="00D96F73"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9" w:rsidRPr="0052136D" w:rsidRDefault="003A1A79" w:rsidP="00F0628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9" w:rsidRPr="0052136D" w:rsidRDefault="003A1A79" w:rsidP="00F06289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9" w:rsidRDefault="003A1A79" w:rsidP="003A1A79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</w:t>
            </w:r>
            <w:r w:rsidRPr="003A1A79">
              <w:rPr>
                <w:rFonts w:ascii="標楷體" w:eastAsia="標楷體" w:hAnsi="標楷體" w:hint="eastAsia"/>
                <w:color w:val="000000"/>
              </w:rPr>
              <w:t>專題演講：臺北市海洋教育計畫說明與海洋教育資源中心教學資源運用介紹(車上活動)</w:t>
            </w:r>
          </w:p>
          <w:p w:rsidR="00912930" w:rsidRPr="0052136D" w:rsidRDefault="00912930" w:rsidP="00912930">
            <w:pPr>
              <w:adjustRightInd w:val="0"/>
              <w:snapToGrid w:val="0"/>
              <w:ind w:leftChars="100" w:left="480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16：00-17：00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9" w:rsidRPr="0052136D" w:rsidRDefault="00912930" w:rsidP="00F06289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待聘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A79" w:rsidRPr="0052136D" w:rsidRDefault="003A1A79" w:rsidP="00912930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關渡國小</w:t>
            </w:r>
            <w:r w:rsidR="00912930">
              <w:rPr>
                <w:rFonts w:ascii="標楷體" w:eastAsia="標楷體" w:hAnsi="標楷體" w:hint="eastAsia"/>
                <w:color w:val="000000"/>
              </w:rPr>
              <w:t>海洋中心講座</w:t>
            </w:r>
          </w:p>
        </w:tc>
      </w:tr>
    </w:tbl>
    <w:p w:rsidR="00487E64" w:rsidRPr="00C62FB8" w:rsidRDefault="00487E64" w:rsidP="00487E64">
      <w:pPr>
        <w:tabs>
          <w:tab w:val="left" w:pos="709"/>
        </w:tabs>
        <w:rPr>
          <w:rFonts w:ascii="標楷體" w:eastAsia="標楷體" w:hAnsi="標楷體"/>
          <w:b/>
          <w:noProof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w:t>捌、</w:t>
      </w:r>
      <w:r w:rsidRPr="00C62FB8"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w:t>預期效益</w:t>
      </w:r>
      <w:r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w:t xml:space="preserve">    </w:t>
      </w:r>
    </w:p>
    <w:p w:rsidR="00487E64" w:rsidRPr="00C62FB8" w:rsidRDefault="00487E64" w:rsidP="00487E64">
      <w:pPr>
        <w:widowControl/>
        <w:tabs>
          <w:tab w:val="left" w:pos="851"/>
          <w:tab w:val="left" w:pos="993"/>
        </w:tabs>
        <w:ind w:left="360"/>
        <w:rPr>
          <w:rFonts w:ascii="標楷體" w:eastAsia="標楷體" w:hAnsi="標楷體" w:cs="新細明體"/>
          <w:color w:val="000000"/>
        </w:rPr>
      </w:pPr>
      <w:r w:rsidRPr="00C62FB8">
        <w:rPr>
          <w:rFonts w:ascii="標楷體" w:eastAsia="標楷體" w:hAnsi="標楷體" w:cs="新細明體" w:hint="eastAsia"/>
          <w:color w:val="000000"/>
        </w:rPr>
        <w:t>一、</w:t>
      </w:r>
      <w:r w:rsidRPr="00533F61">
        <w:rPr>
          <w:rFonts w:ascii="標楷體" w:eastAsia="標楷體" w:hAnsi="標楷體" w:hint="eastAsia"/>
          <w:color w:val="000000"/>
        </w:rPr>
        <w:t>透過研習活動，提升教師對於臺北市海洋資源中心之認識</w:t>
      </w:r>
      <w:r>
        <w:rPr>
          <w:rFonts w:ascii="標楷體" w:eastAsia="標楷體" w:hAnsi="標楷體" w:hint="eastAsia"/>
          <w:color w:val="000000"/>
        </w:rPr>
        <w:t>。</w:t>
      </w:r>
    </w:p>
    <w:p w:rsidR="00487E64" w:rsidRPr="00C62FB8" w:rsidRDefault="00487E64" w:rsidP="00487E64">
      <w:pPr>
        <w:widowControl/>
        <w:tabs>
          <w:tab w:val="left" w:pos="851"/>
          <w:tab w:val="left" w:pos="993"/>
        </w:tabs>
        <w:ind w:leftChars="145" w:left="852" w:hangingChars="210" w:hanging="504"/>
        <w:rPr>
          <w:rFonts w:ascii="標楷體" w:eastAsia="標楷體" w:hAnsi="標楷體" w:cs="新細明體"/>
          <w:color w:val="000000"/>
        </w:rPr>
      </w:pPr>
      <w:r w:rsidRPr="00C62FB8">
        <w:rPr>
          <w:rFonts w:ascii="標楷體" w:eastAsia="標楷體" w:hAnsi="標楷體" w:cs="新細明體" w:hint="eastAsia"/>
          <w:color w:val="000000"/>
        </w:rPr>
        <w:t>二、</w:t>
      </w:r>
      <w:r w:rsidRPr="00533F61">
        <w:rPr>
          <w:rFonts w:ascii="標楷體" w:eastAsia="標楷體" w:hAnsi="標楷體" w:hint="eastAsia"/>
          <w:color w:val="000000"/>
        </w:rPr>
        <w:t>結合實際操作學習策略，落實知識至實務，提生教師海洋教育專業能力，以落實海洋教育普及化及精緻化</w:t>
      </w:r>
      <w:r>
        <w:rPr>
          <w:rFonts w:ascii="標楷體" w:eastAsia="標楷體" w:hAnsi="標楷體" w:hint="eastAsia"/>
          <w:color w:val="000000"/>
        </w:rPr>
        <w:t>。</w:t>
      </w:r>
    </w:p>
    <w:p w:rsidR="00487E64" w:rsidRPr="00C62FB8" w:rsidRDefault="00487E64" w:rsidP="00487E64">
      <w:pPr>
        <w:tabs>
          <w:tab w:val="left" w:pos="709"/>
        </w:tabs>
        <w:ind w:left="1"/>
        <w:rPr>
          <w:rFonts w:ascii="標楷體" w:eastAsia="標楷體" w:hAnsi="標楷體"/>
          <w:b/>
          <w:noProof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w:t>捌</w:t>
      </w:r>
      <w:r w:rsidRPr="00C62FB8">
        <w:rPr>
          <w:rFonts w:ascii="標楷體" w:eastAsia="標楷體" w:hAnsi="標楷體"/>
          <w:b/>
          <w:noProof/>
          <w:color w:val="000000"/>
          <w:sz w:val="28"/>
          <w:szCs w:val="28"/>
        </w:rPr>
        <w:t>、</w:t>
      </w:r>
      <w:r w:rsidRPr="00C62FB8"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w:t>檢核評估機制</w:t>
      </w:r>
      <w:r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w:t xml:space="preserve">    </w:t>
      </w:r>
    </w:p>
    <w:p w:rsidR="00487E64" w:rsidRPr="00C62FB8" w:rsidRDefault="00487E64" w:rsidP="00487E64">
      <w:pPr>
        <w:widowControl/>
        <w:tabs>
          <w:tab w:val="left" w:pos="851"/>
          <w:tab w:val="left" w:pos="993"/>
        </w:tabs>
        <w:ind w:left="360"/>
        <w:rPr>
          <w:rFonts w:ascii="標楷體" w:eastAsia="標楷體" w:hAnsi="標楷體" w:cs="新細明體"/>
          <w:color w:val="000000"/>
        </w:rPr>
      </w:pPr>
      <w:r w:rsidRPr="00C62FB8">
        <w:rPr>
          <w:rFonts w:ascii="標楷體" w:eastAsia="標楷體" w:hAnsi="標楷體" w:cs="新細明體" w:hint="eastAsia"/>
          <w:color w:val="000000"/>
        </w:rPr>
        <w:t>一、</w:t>
      </w:r>
      <w:r>
        <w:rPr>
          <w:rFonts w:ascii="標楷體" w:eastAsia="標楷體" w:hAnsi="標楷體" w:hint="eastAsia"/>
          <w:color w:val="000000"/>
        </w:rPr>
        <w:t>研習員填寫滿意度調查問卷，</w:t>
      </w:r>
      <w:r w:rsidRPr="005F18D7">
        <w:rPr>
          <w:rFonts w:ascii="標楷體" w:eastAsia="標楷體" w:hAnsi="標楷體" w:hint="eastAsia"/>
          <w:color w:val="000000"/>
        </w:rPr>
        <w:t>彙整結果妥善運用</w:t>
      </w:r>
      <w:r>
        <w:rPr>
          <w:rFonts w:ascii="標楷體" w:eastAsia="標楷體" w:hAnsi="標楷體" w:hint="eastAsia"/>
          <w:color w:val="000000"/>
        </w:rPr>
        <w:t>，以利未來活動辦理之參考。</w:t>
      </w:r>
    </w:p>
    <w:p w:rsidR="00487E64" w:rsidRDefault="00487E64" w:rsidP="00487E64">
      <w:pPr>
        <w:widowControl/>
        <w:tabs>
          <w:tab w:val="left" w:pos="851"/>
          <w:tab w:val="left" w:pos="993"/>
        </w:tabs>
        <w:ind w:left="360"/>
        <w:rPr>
          <w:rFonts w:ascii="標楷體" w:eastAsia="標楷體" w:hAnsi="標楷體"/>
          <w:color w:val="000000"/>
        </w:rPr>
      </w:pPr>
      <w:r w:rsidRPr="00C62FB8">
        <w:rPr>
          <w:rFonts w:ascii="標楷體" w:eastAsia="標楷體" w:hAnsi="標楷體" w:cs="新細明體" w:hint="eastAsia"/>
          <w:color w:val="000000"/>
        </w:rPr>
        <w:t>二、</w:t>
      </w:r>
      <w:r>
        <w:rPr>
          <w:rFonts w:ascii="標楷體" w:eastAsia="標楷體" w:hAnsi="標楷體" w:hint="eastAsia"/>
          <w:color w:val="000000"/>
        </w:rPr>
        <w:t>建置</w:t>
      </w:r>
      <w:r w:rsidRPr="00B40650">
        <w:rPr>
          <w:rFonts w:ascii="標楷體" w:eastAsia="標楷體" w:hAnsi="標楷體"/>
          <w:color w:val="000000"/>
        </w:rPr>
        <w:t>教師專業支援平台</w:t>
      </w:r>
      <w:r>
        <w:rPr>
          <w:rFonts w:ascii="標楷體" w:eastAsia="標楷體" w:hAnsi="標楷體" w:hint="eastAsia"/>
          <w:color w:val="000000"/>
        </w:rPr>
        <w:t>，據以瞭解教師精進需求，以調整教師專業增能策略。</w:t>
      </w:r>
    </w:p>
    <w:p w:rsidR="00487E64" w:rsidRPr="00C62FB8" w:rsidRDefault="00487E64" w:rsidP="00487E64">
      <w:pPr>
        <w:widowControl/>
        <w:tabs>
          <w:tab w:val="left" w:pos="851"/>
          <w:tab w:val="left" w:pos="993"/>
        </w:tabs>
        <w:ind w:left="360"/>
        <w:rPr>
          <w:rFonts w:ascii="標楷體" w:eastAsia="標楷體" w:hAnsi="標楷體" w:cs="新細明體"/>
          <w:color w:val="000000"/>
        </w:rPr>
      </w:pPr>
      <w:r>
        <w:rPr>
          <w:rFonts w:ascii="標楷體" w:eastAsia="標楷體" w:hAnsi="標楷體" w:cs="新細明體" w:hint="eastAsia"/>
          <w:color w:val="000000"/>
        </w:rPr>
        <w:t>三、</w:t>
      </w:r>
      <w:r>
        <w:rPr>
          <w:rFonts w:ascii="標楷體" w:eastAsia="標楷體" w:hAnsi="標楷體" w:hint="eastAsia"/>
          <w:color w:val="000000"/>
        </w:rPr>
        <w:t>召開</w:t>
      </w:r>
      <w:r w:rsidRPr="00B40650">
        <w:rPr>
          <w:rFonts w:ascii="標楷體" w:eastAsia="標楷體" w:hAnsi="標楷體"/>
          <w:color w:val="000000"/>
        </w:rPr>
        <w:t>會議研討</w:t>
      </w:r>
      <w:r>
        <w:rPr>
          <w:rFonts w:ascii="標楷體" w:eastAsia="標楷體" w:hAnsi="標楷體" w:hint="eastAsia"/>
          <w:color w:val="000000"/>
        </w:rPr>
        <w:t>方向與成效</w:t>
      </w:r>
      <w:r w:rsidRPr="00B40650">
        <w:rPr>
          <w:rFonts w:ascii="標楷體" w:eastAsia="標楷體" w:hAnsi="標楷體"/>
          <w:color w:val="000000"/>
        </w:rPr>
        <w:t>，</w:t>
      </w:r>
      <w:r>
        <w:rPr>
          <w:rFonts w:ascii="標楷體" w:eastAsia="標楷體" w:hAnsi="標楷體" w:hint="eastAsia"/>
          <w:color w:val="000000"/>
        </w:rPr>
        <w:t>落實檢核之回饋機制，以調整精進教學品質</w:t>
      </w:r>
      <w:r w:rsidRPr="00B40650">
        <w:rPr>
          <w:rFonts w:ascii="標楷體" w:eastAsia="標楷體" w:hAnsi="標楷體"/>
          <w:color w:val="000000"/>
        </w:rPr>
        <w:t>做法</w:t>
      </w:r>
      <w:r>
        <w:rPr>
          <w:rFonts w:ascii="標楷體" w:eastAsia="標楷體" w:hAnsi="標楷體" w:hint="eastAsia"/>
          <w:color w:val="000000"/>
        </w:rPr>
        <w:t>。</w:t>
      </w:r>
    </w:p>
    <w:p w:rsidR="00487E64" w:rsidRPr="00C62FB8" w:rsidRDefault="00487E64" w:rsidP="00487E64">
      <w:pPr>
        <w:tabs>
          <w:tab w:val="left" w:pos="142"/>
        </w:tabs>
        <w:jc w:val="both"/>
        <w:rPr>
          <w:rFonts w:ascii="標楷體" w:eastAsia="標楷體" w:hAnsi="標楷體"/>
          <w:b/>
          <w:noProof/>
          <w:color w:val="000000"/>
        </w:rPr>
      </w:pPr>
      <w:r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w:t>玖</w:t>
      </w:r>
      <w:r w:rsidRPr="00C62FB8"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w:t>、經費需求：</w:t>
      </w:r>
      <w:r w:rsidRPr="00C62FB8">
        <w:rPr>
          <w:rFonts w:ascii="標楷體" w:eastAsia="標楷體" w:hAnsi="標楷體" w:hint="eastAsia"/>
          <w:color w:val="000000"/>
        </w:rPr>
        <w:t>由教育局申請教育部專案經費支應（由教育局年度</w:t>
      </w:r>
      <w:r w:rsidRPr="00C62FB8">
        <w:rPr>
          <w:rFonts w:ascii="標楷體" w:eastAsia="標楷體" w:hAnsi="標楷體" w:hint="eastAsia"/>
          <w:color w:val="000000"/>
          <w:szCs w:val="28"/>
        </w:rPr>
        <w:t>相關經費支應）</w:t>
      </w:r>
      <w:r w:rsidRPr="00C62FB8">
        <w:rPr>
          <w:rFonts w:ascii="標楷體" w:eastAsia="標楷體" w:hAnsi="標楷體" w:hint="eastAsia"/>
          <w:color w:val="000000"/>
        </w:rPr>
        <w:t>。</w:t>
      </w:r>
    </w:p>
    <w:p w:rsidR="00487E64" w:rsidRPr="00C62FB8" w:rsidRDefault="00487E64" w:rsidP="00487E64">
      <w:pPr>
        <w:pStyle w:val="a3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w:t>壹拾</w:t>
      </w:r>
      <w:r w:rsidRPr="00C62FB8">
        <w:rPr>
          <w:rFonts w:ascii="標楷體" w:eastAsia="標楷體" w:hAnsi="標楷體" w:hint="eastAsia"/>
          <w:b/>
          <w:color w:val="000000"/>
          <w:sz w:val="28"/>
          <w:szCs w:val="28"/>
        </w:rPr>
        <w:t>、實施：</w:t>
      </w:r>
      <w:r w:rsidRPr="00C62FB8">
        <w:rPr>
          <w:rFonts w:ascii="標楷體" w:eastAsia="標楷體" w:hAnsi="標楷體" w:hint="eastAsia"/>
          <w:color w:val="000000"/>
        </w:rPr>
        <w:t>本計畫經陳報教育局核定後實施，修正時亦同。</w:t>
      </w:r>
    </w:p>
    <w:p w:rsidR="00487E64" w:rsidRPr="00CF6123" w:rsidRDefault="00487E64" w:rsidP="00487E64"/>
    <w:p w:rsidR="00487E64" w:rsidRDefault="00487E64" w:rsidP="00487E64">
      <w:pPr>
        <w:widowControl/>
      </w:pPr>
    </w:p>
    <w:sectPr w:rsidR="00487E64" w:rsidSect="00487E6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ECD" w:rsidRDefault="00987ECD" w:rsidP="00FA6506">
      <w:r>
        <w:separator/>
      </w:r>
    </w:p>
  </w:endnote>
  <w:endnote w:type="continuationSeparator" w:id="0">
    <w:p w:rsidR="00987ECD" w:rsidRDefault="00987ECD" w:rsidP="00FA6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ECD" w:rsidRDefault="00987ECD" w:rsidP="00FA6506">
      <w:r>
        <w:separator/>
      </w:r>
    </w:p>
  </w:footnote>
  <w:footnote w:type="continuationSeparator" w:id="0">
    <w:p w:rsidR="00987ECD" w:rsidRDefault="00987ECD" w:rsidP="00FA6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64"/>
    <w:rsid w:val="000165B4"/>
    <w:rsid w:val="00077E4E"/>
    <w:rsid w:val="000E6CA1"/>
    <w:rsid w:val="001029DC"/>
    <w:rsid w:val="001B3494"/>
    <w:rsid w:val="0026767E"/>
    <w:rsid w:val="002B5FD8"/>
    <w:rsid w:val="00327E5B"/>
    <w:rsid w:val="003A1A79"/>
    <w:rsid w:val="004057E0"/>
    <w:rsid w:val="004378EA"/>
    <w:rsid w:val="00487E64"/>
    <w:rsid w:val="004F041D"/>
    <w:rsid w:val="005335EA"/>
    <w:rsid w:val="005363C0"/>
    <w:rsid w:val="005461E8"/>
    <w:rsid w:val="00547D2D"/>
    <w:rsid w:val="00574E3B"/>
    <w:rsid w:val="006958E9"/>
    <w:rsid w:val="006D2E91"/>
    <w:rsid w:val="006E1C2B"/>
    <w:rsid w:val="00801EB4"/>
    <w:rsid w:val="00814C27"/>
    <w:rsid w:val="00882141"/>
    <w:rsid w:val="008C7422"/>
    <w:rsid w:val="00912930"/>
    <w:rsid w:val="00987ECD"/>
    <w:rsid w:val="00991162"/>
    <w:rsid w:val="009B09F3"/>
    <w:rsid w:val="009F32F9"/>
    <w:rsid w:val="00A45C16"/>
    <w:rsid w:val="00AE3694"/>
    <w:rsid w:val="00B24256"/>
    <w:rsid w:val="00B50A80"/>
    <w:rsid w:val="00B81B1C"/>
    <w:rsid w:val="00B85765"/>
    <w:rsid w:val="00BA2E6C"/>
    <w:rsid w:val="00BE5057"/>
    <w:rsid w:val="00C63BF0"/>
    <w:rsid w:val="00CB02DB"/>
    <w:rsid w:val="00D0682C"/>
    <w:rsid w:val="00D735D1"/>
    <w:rsid w:val="00D80837"/>
    <w:rsid w:val="00DE7B91"/>
    <w:rsid w:val="00E32EC5"/>
    <w:rsid w:val="00E91054"/>
    <w:rsid w:val="00EA22E4"/>
    <w:rsid w:val="00FA6506"/>
    <w:rsid w:val="00FC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E64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aliases w:val="題號1"/>
    <w:basedOn w:val="a"/>
    <w:next w:val="a"/>
    <w:link w:val="10"/>
    <w:uiPriority w:val="9"/>
    <w:qFormat/>
    <w:rsid w:val="00487E6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5B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題號1 字元"/>
    <w:basedOn w:val="a0"/>
    <w:link w:val="1"/>
    <w:uiPriority w:val="9"/>
    <w:rsid w:val="00487E64"/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paragraph" w:styleId="a3">
    <w:name w:val="List Paragraph"/>
    <w:basedOn w:val="a"/>
    <w:uiPriority w:val="34"/>
    <w:qFormat/>
    <w:rsid w:val="00487E64"/>
    <w:pPr>
      <w:ind w:leftChars="200" w:left="480"/>
    </w:pPr>
    <w:rPr>
      <w:szCs w:val="24"/>
    </w:rPr>
  </w:style>
  <w:style w:type="paragraph" w:styleId="a4">
    <w:name w:val="header"/>
    <w:basedOn w:val="a"/>
    <w:link w:val="a5"/>
    <w:uiPriority w:val="99"/>
    <w:unhideWhenUsed/>
    <w:rsid w:val="00FA650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FA650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A650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FA6506"/>
    <w:rPr>
      <w:rFonts w:ascii="Times New Roman" w:eastAsia="新細明體" w:hAnsi="Times New Roman" w:cs="Times New Roman"/>
      <w:sz w:val="20"/>
      <w:szCs w:val="20"/>
    </w:rPr>
  </w:style>
  <w:style w:type="character" w:customStyle="1" w:styleId="30">
    <w:name w:val="標題 3 字元"/>
    <w:basedOn w:val="a0"/>
    <w:link w:val="3"/>
    <w:uiPriority w:val="9"/>
    <w:semiHidden/>
    <w:rsid w:val="000165B4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8">
    <w:name w:val="Hyperlink"/>
    <w:basedOn w:val="a0"/>
    <w:uiPriority w:val="99"/>
    <w:semiHidden/>
    <w:unhideWhenUsed/>
    <w:rsid w:val="000165B4"/>
    <w:rPr>
      <w:color w:val="0000FF"/>
      <w:u w:val="single"/>
    </w:rPr>
  </w:style>
  <w:style w:type="paragraph" w:customStyle="1" w:styleId="Default">
    <w:name w:val="Default"/>
    <w:rsid w:val="00BA2E6C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E64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aliases w:val="題號1"/>
    <w:basedOn w:val="a"/>
    <w:next w:val="a"/>
    <w:link w:val="10"/>
    <w:uiPriority w:val="9"/>
    <w:qFormat/>
    <w:rsid w:val="00487E6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5B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題號1 字元"/>
    <w:basedOn w:val="a0"/>
    <w:link w:val="1"/>
    <w:uiPriority w:val="9"/>
    <w:rsid w:val="00487E64"/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paragraph" w:styleId="a3">
    <w:name w:val="List Paragraph"/>
    <w:basedOn w:val="a"/>
    <w:uiPriority w:val="34"/>
    <w:qFormat/>
    <w:rsid w:val="00487E64"/>
    <w:pPr>
      <w:ind w:leftChars="200" w:left="480"/>
    </w:pPr>
    <w:rPr>
      <w:szCs w:val="24"/>
    </w:rPr>
  </w:style>
  <w:style w:type="paragraph" w:styleId="a4">
    <w:name w:val="header"/>
    <w:basedOn w:val="a"/>
    <w:link w:val="a5"/>
    <w:uiPriority w:val="99"/>
    <w:unhideWhenUsed/>
    <w:rsid w:val="00FA650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FA650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A650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FA6506"/>
    <w:rPr>
      <w:rFonts w:ascii="Times New Roman" w:eastAsia="新細明體" w:hAnsi="Times New Roman" w:cs="Times New Roman"/>
      <w:sz w:val="20"/>
      <w:szCs w:val="20"/>
    </w:rPr>
  </w:style>
  <w:style w:type="character" w:customStyle="1" w:styleId="30">
    <w:name w:val="標題 3 字元"/>
    <w:basedOn w:val="a0"/>
    <w:link w:val="3"/>
    <w:uiPriority w:val="9"/>
    <w:semiHidden/>
    <w:rsid w:val="000165B4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8">
    <w:name w:val="Hyperlink"/>
    <w:basedOn w:val="a0"/>
    <w:uiPriority w:val="99"/>
    <w:semiHidden/>
    <w:unhideWhenUsed/>
    <w:rsid w:val="000165B4"/>
    <w:rPr>
      <w:color w:val="0000FF"/>
      <w:u w:val="single"/>
    </w:rPr>
  </w:style>
  <w:style w:type="paragraph" w:customStyle="1" w:styleId="Default">
    <w:name w:val="Default"/>
    <w:rsid w:val="00BA2E6C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8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5849C-6868-477C-A0D3-743E7AF02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徐賢德</cp:lastModifiedBy>
  <cp:revision>3</cp:revision>
  <dcterms:created xsi:type="dcterms:W3CDTF">2019-11-12T07:09:00Z</dcterms:created>
  <dcterms:modified xsi:type="dcterms:W3CDTF">2019-11-12T07:11:00Z</dcterms:modified>
</cp:coreProperties>
</file>